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513" w:rsidRPr="00D500B9" w:rsidRDefault="00A47513" w:rsidP="00A47513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A47513" w:rsidRPr="00D500B9" w:rsidRDefault="00A47513" w:rsidP="00A47513"/>
    <w:p w:rsidR="00A47513" w:rsidRPr="00D500B9" w:rsidRDefault="00075D77" w:rsidP="00A47513">
      <w:pPr>
        <w:pStyle w:val="berschrift7"/>
        <w:rPr>
          <w:b w:val="0"/>
          <w:sz w:val="36"/>
        </w:rPr>
      </w:pPr>
      <w:bookmarkStart w:id="0" w:name="_Hlk22719039"/>
      <w:r>
        <w:rPr>
          <w:b w:val="0"/>
          <w:sz w:val="36"/>
        </w:rPr>
        <w:t>Schuhwaschanlage mit Sammelwanne</w:t>
      </w:r>
    </w:p>
    <w:bookmarkEnd w:id="0"/>
    <w:p w:rsidR="00A47513" w:rsidRPr="00D500B9" w:rsidRDefault="00A47513" w:rsidP="00A47513"/>
    <w:p w:rsidR="00A47513" w:rsidRPr="00D500B9" w:rsidRDefault="00A47513" w:rsidP="00A47513"/>
    <w:p w:rsidR="00A47513" w:rsidRDefault="00A47513" w:rsidP="00EB05C3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6D3008" w:rsidRPr="00D500B9" w:rsidRDefault="006D3008" w:rsidP="00EB05C3">
      <w:pPr>
        <w:jc w:val="both"/>
        <w:rPr>
          <w:u w:val="single"/>
        </w:rPr>
      </w:pPr>
    </w:p>
    <w:p w:rsidR="0029344D" w:rsidRDefault="00075D77" w:rsidP="00EB05C3">
      <w:pPr>
        <w:jc w:val="both"/>
      </w:pPr>
      <w:r>
        <w:t xml:space="preserve">Kleine und effiziente Schuhwaschanlage mit Sammelwanne aus hochwertigem, 2mm dickem Edelstahlblech, flexible </w:t>
      </w:r>
      <w:proofErr w:type="spellStart"/>
      <w:r>
        <w:t>montierbar</w:t>
      </w:r>
      <w:proofErr w:type="spellEnd"/>
      <w:r>
        <w:t>, für kleine Betriebe wie auf Bauernhöhe, mit Auffangwanne zum Sammeln und Ableiten von Schmutzwasser</w:t>
      </w:r>
    </w:p>
    <w:p w:rsidR="00E231D9" w:rsidRDefault="00E231D9" w:rsidP="00EB05C3">
      <w:pPr>
        <w:jc w:val="both"/>
      </w:pPr>
    </w:p>
    <w:p w:rsidR="0029344D" w:rsidRDefault="0029344D" w:rsidP="00EB05C3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29344D" w:rsidRDefault="002029D7" w:rsidP="00EB05C3">
      <w:pPr>
        <w:jc w:val="both"/>
      </w:pPr>
      <w:r>
        <w:t>Sohlenreinigungsbürste mit hohen seitlichen Borsten, ½“ Wasseranschluss, inkl. Handwaschbürste mit regulierbarer Wassermenge</w:t>
      </w:r>
      <w:r w:rsidR="00E231D9">
        <w:t xml:space="preserve"> und für eine gründliche Reinigung</w:t>
      </w:r>
      <w:r>
        <w:t>, Wasserabsperrung der Handwaschbürste, Sprühleisten schwenkbar, Wasserabsperrung Sprühleiste, Verschlusstopfen zum Reinigen der Sprühleiste, Abfluss NW 50, Waschanlage ist vor Frost zu schützen</w:t>
      </w:r>
    </w:p>
    <w:p w:rsidR="00075D77" w:rsidRPr="00D500B9" w:rsidRDefault="00075D77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Technische Daten:</w:t>
      </w:r>
    </w:p>
    <w:p w:rsidR="00A47513" w:rsidRPr="00D500B9" w:rsidRDefault="00A47513" w:rsidP="00A47513"/>
    <w:p w:rsidR="00A47513" w:rsidRDefault="00A47513" w:rsidP="00A47513">
      <w:r w:rsidRPr="00D500B9">
        <w:t xml:space="preserve">Gehäuse: </w:t>
      </w:r>
      <w:r w:rsidR="006D3008">
        <w:t>gebürstetes 2 mm Edelstahlblech 1.4301</w:t>
      </w:r>
    </w:p>
    <w:p w:rsidR="00EF3DA3" w:rsidRDefault="00A47513" w:rsidP="00A47513">
      <w:r w:rsidRPr="00D500B9">
        <w:t xml:space="preserve">Abmessungen (B*T*H): </w:t>
      </w:r>
      <w:r w:rsidR="006D3008">
        <w:t>28 x 42 x 19 / 80 cm (ohne / mit Aufbau)</w:t>
      </w:r>
    </w:p>
    <w:p w:rsidR="00A47513" w:rsidRPr="00D500B9" w:rsidRDefault="00EF3DA3" w:rsidP="00A47513">
      <w:r>
        <w:t xml:space="preserve">Wasserzulauf: </w:t>
      </w:r>
      <w:r w:rsidR="006D3008">
        <w:t>R ½“</w:t>
      </w:r>
    </w:p>
    <w:p w:rsidR="00A47513" w:rsidRPr="00D500B9" w:rsidRDefault="00A47513" w:rsidP="00A47513">
      <w:r w:rsidRPr="00D500B9">
        <w:t xml:space="preserve">Wasserablauf: </w:t>
      </w:r>
      <w:r w:rsidR="006D3008">
        <w:t>nach hinten NW 50</w:t>
      </w:r>
    </w:p>
    <w:p w:rsidR="00A47513" w:rsidRPr="00D500B9" w:rsidRDefault="00A47513" w:rsidP="00A47513">
      <w:r w:rsidRPr="00D500B9">
        <w:t>Stromanschluss: nicht notwendig</w:t>
      </w:r>
    </w:p>
    <w:p w:rsidR="00A47513" w:rsidRDefault="00A47513" w:rsidP="00A47513">
      <w:r w:rsidRPr="00D500B9">
        <w:t xml:space="preserve">Gewicht: </w:t>
      </w:r>
      <w:r w:rsidR="00075D77">
        <w:t>7</w:t>
      </w:r>
      <w:r w:rsidRPr="00D500B9">
        <w:t xml:space="preserve"> kg</w:t>
      </w:r>
    </w:p>
    <w:p w:rsidR="00EF3DA3" w:rsidRPr="00D500B9" w:rsidRDefault="00EF3DA3" w:rsidP="00A47513">
      <w:r>
        <w:t>Garantie: 2 Jahre</w:t>
      </w:r>
    </w:p>
    <w:p w:rsidR="002029D7" w:rsidRPr="00D500B9" w:rsidRDefault="002029D7" w:rsidP="002029D7">
      <w:r w:rsidRPr="00D500B9">
        <w:t xml:space="preserve">Hinweis: Beim Anschluss an das Trinkwassersystem ist ein bauseitig zugelassener </w:t>
      </w:r>
      <w:proofErr w:type="spellStart"/>
      <w:r w:rsidRPr="00D500B9">
        <w:t>Rohrbelüfter</w:t>
      </w:r>
      <w:proofErr w:type="spellEnd"/>
      <w:r w:rsidRPr="00D500B9">
        <w:t xml:space="preserve"> / </w:t>
      </w:r>
      <w:proofErr w:type="spellStart"/>
      <w:r w:rsidRPr="00D500B9">
        <w:t>Rohrtrenner</w:t>
      </w:r>
      <w:proofErr w:type="spellEnd"/>
      <w:r w:rsidRPr="00D500B9">
        <w:t xml:space="preserve"> zu empfehlen (nicht im Lieferumfang enthalten).</w:t>
      </w:r>
    </w:p>
    <w:p w:rsidR="00A47513" w:rsidRPr="00D500B9" w:rsidRDefault="00A47513" w:rsidP="00A47513"/>
    <w:p w:rsidR="00A47513" w:rsidRDefault="00A47513" w:rsidP="00A47513"/>
    <w:p w:rsidR="001849E0" w:rsidRPr="00D500B9" w:rsidRDefault="001849E0" w:rsidP="00A47513">
      <w:r w:rsidRPr="00C5412D">
        <w:rPr>
          <w:u w:val="single"/>
        </w:rPr>
        <w:t xml:space="preserve">Zur Planung zugrunde gelegtes </w:t>
      </w:r>
      <w:r w:rsidR="00720E24">
        <w:rPr>
          <w:u w:val="single"/>
        </w:rPr>
        <w:t>Produkt:</w:t>
      </w:r>
    </w:p>
    <w:p w:rsidR="0095149D" w:rsidRPr="00C5412D" w:rsidRDefault="00720E24" w:rsidP="0095149D">
      <w:pPr>
        <w:ind w:left="2130" w:hanging="2130"/>
      </w:pPr>
      <w:r>
        <w:t>Lieferant:</w:t>
      </w:r>
      <w:r w:rsidR="0095149D" w:rsidRPr="0095572B">
        <w:tab/>
      </w:r>
      <w:r w:rsidR="0095149D" w:rsidRPr="00C5412D">
        <w:t>Blue Level GmbH, Säntisstrasse 17, CH-8280 Kreuzlingen, Schweiz,</w:t>
      </w:r>
      <w:r w:rsidR="0095149D" w:rsidRPr="00C5412D">
        <w:br/>
        <w:t xml:space="preserve">Tel: +41 71 672 45 07, Fax: +41 71 672 44 53, E-Mail: </w:t>
      </w:r>
      <w:hyperlink r:id="rId6" w:history="1">
        <w:r w:rsidR="0095149D" w:rsidRPr="00C5412D">
          <w:rPr>
            <w:rStyle w:val="Hyperlink"/>
          </w:rPr>
          <w:t>info@bluelevel.ch</w:t>
        </w:r>
      </w:hyperlink>
    </w:p>
    <w:p w:rsidR="0095149D" w:rsidRPr="00C5412D" w:rsidRDefault="00720E24" w:rsidP="0095149D">
      <w:r>
        <w:t>Modell:</w:t>
      </w:r>
      <w:r w:rsidR="0095149D" w:rsidRPr="00C5412D">
        <w:t xml:space="preserve"> </w:t>
      </w:r>
      <w:r w:rsidR="001849E0">
        <w:tab/>
      </w:r>
      <w:r w:rsidR="001849E0">
        <w:tab/>
      </w:r>
      <w:r w:rsidR="001849E0">
        <w:tab/>
      </w:r>
      <w:r w:rsidR="00075D77">
        <w:t>Schuhwaschanlage mit Sammelwanne</w:t>
      </w:r>
    </w:p>
    <w:p w:rsidR="0095149D" w:rsidRPr="00C5412D" w:rsidRDefault="0095149D" w:rsidP="0095149D">
      <w:r w:rsidRPr="001849E0">
        <w:t>Artikel-Nr.:</w:t>
      </w:r>
      <w:r w:rsidR="00F82D5B">
        <w:tab/>
      </w:r>
      <w:r w:rsidR="00F82D5B">
        <w:tab/>
        <w:t>STW-00</w:t>
      </w:r>
      <w:r w:rsidR="00075D77">
        <w:t>4</w:t>
      </w:r>
      <w:r w:rsidR="006D3008">
        <w:t>21</w:t>
      </w:r>
    </w:p>
    <w:p w:rsidR="00A47513" w:rsidRPr="00D500B9" w:rsidRDefault="00A47513" w:rsidP="00A47513"/>
    <w:p w:rsidR="00A47513" w:rsidRPr="00D500B9" w:rsidRDefault="00A47513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***Optionen***</w:t>
      </w:r>
    </w:p>
    <w:p w:rsidR="00D500B9" w:rsidRPr="00D500B9" w:rsidRDefault="00A47513" w:rsidP="001849E0">
      <w:r w:rsidRPr="00D500B9">
        <w:t>***NICHT benötigte Optionen löschen/durchstreichen***</w:t>
      </w:r>
    </w:p>
    <w:p w:rsidR="00A47513" w:rsidRPr="00D500B9" w:rsidRDefault="00A47513" w:rsidP="00A47513"/>
    <w:p w:rsidR="00A47513" w:rsidRPr="00D500B9" w:rsidRDefault="00A47513" w:rsidP="001849E0">
      <w:r w:rsidRPr="00D500B9">
        <w:t>***</w:t>
      </w:r>
      <w:r w:rsidR="001849E0">
        <w:t>1</w:t>
      </w:r>
      <w:r w:rsidRPr="00D500B9">
        <w:t xml:space="preserve"> Stück wasserführende Handbürste aus Edelstahl anstatt Kunststoff</w:t>
      </w:r>
      <w:r w:rsidR="001775CF">
        <w:t>***</w:t>
      </w:r>
    </w:p>
    <w:p w:rsidR="001849E0" w:rsidRDefault="00A47513" w:rsidP="001849E0">
      <w:r w:rsidRPr="00D500B9">
        <w:t>Handwaschbürste aus Edelstahl mit Nylonborsten, Handhebelschnellschlussventil und robuste</w:t>
      </w:r>
      <w:r w:rsidR="00D500B9" w:rsidRPr="00D500B9">
        <w:t>m,</w:t>
      </w:r>
      <w:r w:rsidRPr="00D500B9">
        <w:t xml:space="preserve"> </w:t>
      </w:r>
      <w:r w:rsidR="00D500B9" w:rsidRPr="00D500B9">
        <w:t xml:space="preserve">1,5 m langem </w:t>
      </w:r>
      <w:r w:rsidR="00E7664E">
        <w:t>Metall-</w:t>
      </w:r>
      <w:proofErr w:type="spellStart"/>
      <w:r w:rsidR="00E7664E">
        <w:t>Flexschlauch</w:t>
      </w:r>
      <w:proofErr w:type="spellEnd"/>
    </w:p>
    <w:p w:rsidR="00FC46BF" w:rsidRDefault="00FC46BF" w:rsidP="001849E0"/>
    <w:p w:rsidR="00FC46BF" w:rsidRDefault="00FC46BF" w:rsidP="001849E0">
      <w:r>
        <w:t>***1 Ersatz-Handbürste aus Kunststoff</w:t>
      </w:r>
      <w:r w:rsidR="001775CF">
        <w:t>***</w:t>
      </w:r>
    </w:p>
    <w:p w:rsidR="00FC46BF" w:rsidRDefault="00FC46BF" w:rsidP="00FC46BF">
      <w:r>
        <w:t>Wasserführende Handwaschbürste mit speziellen Borsten (Stärke/Härte), stufenlosen und verstellbarer Durchflussregulierung, 1m Wasserschlauch</w:t>
      </w:r>
    </w:p>
    <w:p w:rsidR="00FC46BF" w:rsidRDefault="00FC46BF" w:rsidP="001849E0"/>
    <w:p w:rsidR="00FC46BF" w:rsidRDefault="00FC46BF" w:rsidP="001849E0">
      <w:r>
        <w:t>***</w:t>
      </w:r>
      <w:r w:rsidR="002029D7">
        <w:t>Ersatz-Bodenbürste Arbeitsschuh Waschanlage</w:t>
      </w:r>
      <w:r w:rsidR="001775CF">
        <w:t>***</w:t>
      </w:r>
    </w:p>
    <w:sectPr w:rsidR="00FC46BF" w:rsidSect="0029344D">
      <w:headerReference w:type="default" r:id="rId7"/>
      <w:footerReference w:type="default" r:id="rId8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25A6" w:rsidRDefault="00A825A6">
      <w:r>
        <w:separator/>
      </w:r>
    </w:p>
  </w:endnote>
  <w:endnote w:type="continuationSeparator" w:id="0">
    <w:p w:rsidR="00A825A6" w:rsidRDefault="00A8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5D77" w:rsidRDefault="00075D77" w:rsidP="00720E24">
    <w:pPr>
      <w:pBdr>
        <w:top w:val="single" w:sz="4" w:space="1" w:color="auto"/>
      </w:pBdr>
    </w:pPr>
    <w:r w:rsidRPr="0095149D">
      <w:t xml:space="preserve">Haben Sie Fragen bei der Ausschreibung? Mehr Information finden Sie hier: </w:t>
    </w:r>
    <w:r w:rsidR="00720E24" w:rsidRPr="00720E24">
      <w:t>https://www.schuhputzmaschine.ch/de/Schuhwaschanlage_mit_Sammelwanne.html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25A6" w:rsidRDefault="00A825A6">
      <w:r>
        <w:separator/>
      </w:r>
    </w:p>
  </w:footnote>
  <w:footnote w:type="continuationSeparator" w:id="0">
    <w:p w:rsidR="00A825A6" w:rsidRDefault="00A82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21"/>
      <w:gridCol w:w="1933"/>
    </w:tblGrid>
    <w:tr w:rsidR="00720E24" w:rsidTr="00F65FBD">
      <w:tc>
        <w:tcPr>
          <w:tcW w:w="7421" w:type="dxa"/>
          <w:tcBorders>
            <w:bottom w:val="single" w:sz="4" w:space="0" w:color="auto"/>
          </w:tcBorders>
          <w:vAlign w:val="bottom"/>
        </w:tcPr>
        <w:p w:rsidR="00720E24" w:rsidRDefault="00720E24" w:rsidP="00720E24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720E24" w:rsidRDefault="00720E24" w:rsidP="00720E24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720E24" w:rsidRDefault="00720E24" w:rsidP="00720E24">
          <w:pPr>
            <w:pStyle w:val="Fuzeile"/>
            <w:spacing w:before="20" w:after="20"/>
          </w:pPr>
          <w:hyperlink r:id="rId1" w:history="1">
            <w:r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720E24" w:rsidRDefault="00720E24" w:rsidP="00720E24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720E24" w:rsidRDefault="00720E24" w:rsidP="00720E24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Pr="00BB1EE1">
            <w:rPr>
              <w:rFonts w:cs="Arial"/>
              <w:sz w:val="16"/>
              <w:lang w:val="it-IT"/>
            </w:rPr>
            <w:t xml:space="preserve"> </w:t>
          </w:r>
        </w:p>
        <w:p w:rsidR="00720E24" w:rsidRPr="00BB1EE1" w:rsidRDefault="00720E24" w:rsidP="00720E24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33" w:type="dxa"/>
          <w:tcBorders>
            <w:bottom w:val="single" w:sz="4" w:space="0" w:color="auto"/>
          </w:tcBorders>
        </w:tcPr>
        <w:p w:rsidR="00720E24" w:rsidRDefault="00720E24" w:rsidP="00720E24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4C1AFC36" wp14:editId="424A7FC7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5D77" w:rsidRPr="00720E24" w:rsidRDefault="00075D77" w:rsidP="00720E24">
    <w:pPr>
      <w:pStyle w:val="Kopfzeile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452"/>
    <w:rsid w:val="00016705"/>
    <w:rsid w:val="00075D77"/>
    <w:rsid w:val="001540D6"/>
    <w:rsid w:val="001775CF"/>
    <w:rsid w:val="001849E0"/>
    <w:rsid w:val="001B6452"/>
    <w:rsid w:val="001F2CA8"/>
    <w:rsid w:val="002029D7"/>
    <w:rsid w:val="0021168E"/>
    <w:rsid w:val="002422F2"/>
    <w:rsid w:val="00276848"/>
    <w:rsid w:val="0029344D"/>
    <w:rsid w:val="00312BF5"/>
    <w:rsid w:val="00482724"/>
    <w:rsid w:val="004D6E46"/>
    <w:rsid w:val="0054352A"/>
    <w:rsid w:val="005E06BE"/>
    <w:rsid w:val="006C229C"/>
    <w:rsid w:val="006D3008"/>
    <w:rsid w:val="006F74BA"/>
    <w:rsid w:val="00720E24"/>
    <w:rsid w:val="00732716"/>
    <w:rsid w:val="008A4A28"/>
    <w:rsid w:val="008A6D70"/>
    <w:rsid w:val="009005AF"/>
    <w:rsid w:val="0095149D"/>
    <w:rsid w:val="00A47513"/>
    <w:rsid w:val="00A825A6"/>
    <w:rsid w:val="00B22072"/>
    <w:rsid w:val="00C74B97"/>
    <w:rsid w:val="00D500B9"/>
    <w:rsid w:val="00D83F3A"/>
    <w:rsid w:val="00E231D9"/>
    <w:rsid w:val="00E56D78"/>
    <w:rsid w:val="00E7664E"/>
    <w:rsid w:val="00E775E1"/>
    <w:rsid w:val="00EB05C3"/>
    <w:rsid w:val="00EF2B6B"/>
    <w:rsid w:val="00EF3DA3"/>
    <w:rsid w:val="00F65DE1"/>
    <w:rsid w:val="00F82D5B"/>
    <w:rsid w:val="00F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81C76"/>
  <w15:docId w15:val="{11AABBD0-89B5-BC44-B870-BA7E42DD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1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berschrift7">
    <w:name w:val="heading 7"/>
    <w:basedOn w:val="Standard"/>
    <w:next w:val="Standard"/>
    <w:link w:val="berschrift7Zchn"/>
    <w:qFormat/>
    <w:rsid w:val="00A47513"/>
    <w:pPr>
      <w:keepNext/>
      <w:outlineLvl w:val="6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13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13"/>
    <w:rPr>
      <w:rFonts w:ascii="Segoe UI" w:hAnsi="Segoe UI" w:cs="Segoe UI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A47513"/>
    <w:rPr>
      <w:rFonts w:ascii="Arial" w:eastAsia="Times New Roman" w:hAnsi="Arial" w:cs="Arial"/>
      <w:b/>
      <w:bCs/>
      <w:sz w:val="32"/>
      <w:szCs w:val="24"/>
      <w:lang w:val="de-CH" w:eastAsia="de-DE"/>
    </w:rPr>
  </w:style>
  <w:style w:type="paragraph" w:styleId="Kopfzeile">
    <w:name w:val="header"/>
    <w:basedOn w:val="Standard"/>
    <w:link w:val="Kopf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Fuzeile">
    <w:name w:val="footer"/>
    <w:basedOn w:val="Standard"/>
    <w:link w:val="Fu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rsid w:val="00A47513"/>
    <w:rPr>
      <w:color w:val="0000FF"/>
      <w:u w:val="single"/>
    </w:rPr>
  </w:style>
  <w:style w:type="paragraph" w:styleId="KeinLeerraum">
    <w:name w:val="No Spacing"/>
    <w:uiPriority w:val="1"/>
    <w:qFormat/>
    <w:rsid w:val="001849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luelevel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Sahan</dc:creator>
  <cp:keywords/>
  <dc:description/>
  <cp:lastModifiedBy>Abächerli, Julia (STUDENTS)</cp:lastModifiedBy>
  <cp:revision>5</cp:revision>
  <dcterms:created xsi:type="dcterms:W3CDTF">2020-03-06T08:25:00Z</dcterms:created>
  <dcterms:modified xsi:type="dcterms:W3CDTF">2020-06-19T14:13:00Z</dcterms:modified>
</cp:coreProperties>
</file>